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13FF" w14:textId="77777777" w:rsidR="00C40008" w:rsidRPr="002D2223" w:rsidRDefault="00C40008" w:rsidP="00C40008">
      <w:pPr>
        <w:spacing w:after="0" w:line="240" w:lineRule="auto"/>
        <w:ind w:left="4956" w:firstLine="708"/>
        <w:rPr>
          <w:sz w:val="16"/>
          <w:szCs w:val="16"/>
        </w:rPr>
      </w:pPr>
      <w:bookmarkStart w:id="0" w:name="_Hlk176777375"/>
      <w:r w:rsidRPr="002D2223">
        <w:rPr>
          <w:sz w:val="16"/>
          <w:szCs w:val="16"/>
        </w:rPr>
        <w:t>Załącznik nr 2</w:t>
      </w:r>
    </w:p>
    <w:p w14:paraId="6944F4A0" w14:textId="77777777" w:rsidR="00C40008" w:rsidRPr="002D2223" w:rsidRDefault="00C40008" w:rsidP="00C40008">
      <w:pPr>
        <w:spacing w:after="0" w:line="240" w:lineRule="auto"/>
        <w:ind w:left="4956" w:firstLine="708"/>
        <w:rPr>
          <w:sz w:val="16"/>
          <w:szCs w:val="16"/>
        </w:rPr>
      </w:pPr>
      <w:r w:rsidRPr="002D2223">
        <w:rPr>
          <w:sz w:val="16"/>
          <w:szCs w:val="16"/>
        </w:rPr>
        <w:t xml:space="preserve">do Procedury zgłoszeń wewnętrznych </w:t>
      </w:r>
    </w:p>
    <w:p w14:paraId="156999E9" w14:textId="77777777" w:rsidR="00C40008" w:rsidRPr="002D2223" w:rsidRDefault="00C40008" w:rsidP="00C40008">
      <w:pPr>
        <w:spacing w:after="0" w:line="240" w:lineRule="auto"/>
        <w:ind w:left="2832" w:firstLine="708"/>
        <w:jc w:val="center"/>
        <w:rPr>
          <w:sz w:val="16"/>
          <w:szCs w:val="16"/>
        </w:rPr>
      </w:pPr>
      <w:r w:rsidRPr="002D2223">
        <w:rPr>
          <w:sz w:val="16"/>
          <w:szCs w:val="16"/>
        </w:rPr>
        <w:t xml:space="preserve">        w Urzędzie Miasta Iławy </w:t>
      </w:r>
    </w:p>
    <w:p w14:paraId="0F4235D2" w14:textId="093D1ED3" w:rsidR="00C40008" w:rsidRPr="002D2223" w:rsidRDefault="00C40008" w:rsidP="00C40008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D2223">
        <w:rPr>
          <w:sz w:val="16"/>
          <w:szCs w:val="16"/>
        </w:rPr>
        <w:t>stanowiącej załącznik do Zarządzenia nr 120-</w:t>
      </w:r>
      <w:r>
        <w:rPr>
          <w:sz w:val="16"/>
          <w:szCs w:val="16"/>
        </w:rPr>
        <w:t>18</w:t>
      </w:r>
      <w:r w:rsidRPr="002D2223">
        <w:rPr>
          <w:sz w:val="16"/>
          <w:szCs w:val="16"/>
        </w:rPr>
        <w:t>/2024</w:t>
      </w:r>
    </w:p>
    <w:p w14:paraId="7A177946" w14:textId="4B4AA231" w:rsidR="00C40008" w:rsidRPr="002D2223" w:rsidRDefault="00C40008" w:rsidP="00C40008">
      <w:pPr>
        <w:spacing w:after="0" w:line="240" w:lineRule="auto"/>
        <w:ind w:left="4956" w:firstLine="708"/>
        <w:rPr>
          <w:sz w:val="16"/>
          <w:szCs w:val="16"/>
        </w:rPr>
      </w:pPr>
      <w:r w:rsidRPr="002D2223">
        <w:rPr>
          <w:sz w:val="16"/>
          <w:szCs w:val="16"/>
        </w:rPr>
        <w:t xml:space="preserve">Burmistrza Miasta Iławy z dnia </w:t>
      </w:r>
      <w:r>
        <w:rPr>
          <w:sz w:val="16"/>
          <w:szCs w:val="16"/>
        </w:rPr>
        <w:t xml:space="preserve">12 </w:t>
      </w:r>
      <w:r w:rsidRPr="002D2223">
        <w:rPr>
          <w:sz w:val="16"/>
          <w:szCs w:val="16"/>
        </w:rPr>
        <w:t>września 2024 r.</w:t>
      </w:r>
    </w:p>
    <w:p w14:paraId="71947746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bCs/>
          <w:sz w:val="22"/>
          <w:szCs w:val="22"/>
        </w:rPr>
      </w:pPr>
    </w:p>
    <w:p w14:paraId="26C67FC2" w14:textId="77777777" w:rsidR="00C40008" w:rsidRPr="002D2223" w:rsidRDefault="00C40008" w:rsidP="00C40008">
      <w:pPr>
        <w:pStyle w:val="Bezodstpw"/>
        <w:tabs>
          <w:tab w:val="right" w:pos="8946"/>
        </w:tabs>
        <w:jc w:val="right"/>
        <w:rPr>
          <w:rFonts w:ascii="Arial" w:hAnsi="Arial" w:cs="Arial"/>
          <w:sz w:val="22"/>
          <w:szCs w:val="22"/>
        </w:rPr>
      </w:pPr>
    </w:p>
    <w:p w14:paraId="281FF64B" w14:textId="77777777" w:rsidR="00C40008" w:rsidRPr="002D2223" w:rsidRDefault="00C40008" w:rsidP="00C40008">
      <w:pPr>
        <w:pStyle w:val="Bezodstpw"/>
        <w:tabs>
          <w:tab w:val="right" w:pos="8946"/>
        </w:tabs>
        <w:jc w:val="right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....................................</w:t>
      </w:r>
    </w:p>
    <w:p w14:paraId="24E038FE" w14:textId="2204C5D2" w:rsidR="00C40008" w:rsidRPr="005B6243" w:rsidRDefault="00C40008" w:rsidP="005B6243">
      <w:pPr>
        <w:pStyle w:val="Bezodstpw"/>
        <w:tabs>
          <w:tab w:val="right" w:pos="8946"/>
        </w:tabs>
        <w:spacing w:before="240"/>
        <w:rPr>
          <w:rFonts w:asciiTheme="minorHAnsi" w:hAnsiTheme="minorHAnsi" w:cs="Arial"/>
          <w:i/>
          <w:iCs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ab/>
      </w:r>
      <w:r w:rsidRPr="002D2223">
        <w:rPr>
          <w:rFonts w:asciiTheme="minorHAnsi" w:hAnsiTheme="minorHAnsi" w:cs="Arial"/>
          <w:i/>
          <w:iCs/>
          <w:sz w:val="22"/>
          <w:szCs w:val="22"/>
        </w:rPr>
        <w:t>(miejscowość, data)</w:t>
      </w:r>
    </w:p>
    <w:p w14:paraId="0132BE23" w14:textId="77777777" w:rsidR="00C40008" w:rsidRPr="002D2223" w:rsidRDefault="00C40008" w:rsidP="00C40008">
      <w:pPr>
        <w:pStyle w:val="Bezodstpw"/>
        <w:tabs>
          <w:tab w:val="left" w:pos="3707"/>
        </w:tabs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</w:t>
      </w:r>
      <w:r w:rsidRPr="002D2223">
        <w:rPr>
          <w:rFonts w:asciiTheme="minorHAnsi" w:hAnsiTheme="minorHAnsi" w:cs="Arial"/>
          <w:sz w:val="22"/>
          <w:szCs w:val="22"/>
        </w:rPr>
        <w:tab/>
      </w:r>
    </w:p>
    <w:p w14:paraId="12B4F3C6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i/>
          <w:sz w:val="22"/>
          <w:szCs w:val="22"/>
          <w:vertAlign w:val="superscript"/>
        </w:rPr>
      </w:pPr>
      <w:r w:rsidRPr="002D2223">
        <w:rPr>
          <w:rFonts w:asciiTheme="minorHAnsi" w:hAnsiTheme="minorHAnsi" w:cs="Arial"/>
          <w:i/>
          <w:sz w:val="22"/>
          <w:szCs w:val="22"/>
        </w:rPr>
        <w:t>(oznaczenie osoby zgłaszającej – imię i nazwisko)</w:t>
      </w:r>
    </w:p>
    <w:p w14:paraId="42F8A91B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iCs/>
          <w:sz w:val="22"/>
          <w:szCs w:val="22"/>
          <w:vertAlign w:val="superscript"/>
        </w:rPr>
      </w:pPr>
    </w:p>
    <w:p w14:paraId="587C3C4C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iCs/>
          <w:sz w:val="22"/>
          <w:szCs w:val="22"/>
        </w:rPr>
      </w:pPr>
      <w:r w:rsidRPr="002D2223">
        <w:rPr>
          <w:rFonts w:asciiTheme="minorHAnsi" w:hAnsiTheme="minorHAnsi" w:cs="Arial"/>
          <w:iCs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31221CB5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i/>
          <w:sz w:val="22"/>
          <w:szCs w:val="22"/>
          <w:vertAlign w:val="superscript"/>
        </w:rPr>
      </w:pPr>
      <w:r w:rsidRPr="002D2223">
        <w:rPr>
          <w:rFonts w:asciiTheme="minorHAnsi" w:hAnsiTheme="minorHAnsi" w:cs="Arial"/>
          <w:i/>
          <w:sz w:val="22"/>
          <w:szCs w:val="22"/>
        </w:rPr>
        <w:t xml:space="preserve">(adres na który należy wysłać powiadomienie o przyjęciu zgłoszenia (dobrowolnie) </w:t>
      </w:r>
    </w:p>
    <w:p w14:paraId="04B41137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iCs/>
          <w:sz w:val="22"/>
          <w:szCs w:val="22"/>
          <w:vertAlign w:val="superscript"/>
        </w:rPr>
      </w:pPr>
    </w:p>
    <w:p w14:paraId="0B052D12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iCs/>
          <w:sz w:val="22"/>
          <w:szCs w:val="22"/>
          <w:vertAlign w:val="superscript"/>
        </w:rPr>
      </w:pPr>
    </w:p>
    <w:p w14:paraId="4643806B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iCs/>
          <w:sz w:val="22"/>
          <w:szCs w:val="22"/>
        </w:rPr>
      </w:pPr>
    </w:p>
    <w:p w14:paraId="26A2536D" w14:textId="77777777" w:rsidR="00C40008" w:rsidRPr="002D2223" w:rsidRDefault="00C40008" w:rsidP="00C40008">
      <w:pPr>
        <w:pStyle w:val="Bezodstpw"/>
        <w:tabs>
          <w:tab w:val="right" w:pos="8946"/>
        </w:tabs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D2223">
        <w:rPr>
          <w:rFonts w:asciiTheme="minorHAnsi" w:hAnsiTheme="minorHAnsi" w:cs="Arial"/>
          <w:b/>
          <w:bCs/>
          <w:sz w:val="22"/>
          <w:szCs w:val="22"/>
        </w:rPr>
        <w:t xml:space="preserve">ZŁOSZENIE  O NARUSZENIU  </w:t>
      </w:r>
    </w:p>
    <w:p w14:paraId="3C674C2C" w14:textId="77777777" w:rsidR="00C40008" w:rsidRPr="002D2223" w:rsidRDefault="00C40008" w:rsidP="00C40008">
      <w:pPr>
        <w:pStyle w:val="Bezodstpw"/>
        <w:tabs>
          <w:tab w:val="right" w:pos="894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14:paraId="61E20A13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7E65AE94" w14:textId="77777777" w:rsidR="00C40008" w:rsidRPr="002D2223" w:rsidRDefault="00C40008" w:rsidP="00C40008">
      <w:pPr>
        <w:pStyle w:val="Bezodstpw"/>
        <w:tabs>
          <w:tab w:val="right" w:pos="8946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2D2223">
        <w:rPr>
          <w:rFonts w:asciiTheme="minorHAnsi" w:hAnsiTheme="minorHAnsi" w:cs="Arial"/>
          <w:b/>
          <w:bCs/>
          <w:sz w:val="22"/>
          <w:szCs w:val="22"/>
        </w:rPr>
        <w:t>………………………………….………………………………………………………..</w:t>
      </w:r>
    </w:p>
    <w:p w14:paraId="1DE76CA9" w14:textId="77777777" w:rsidR="00C40008" w:rsidRPr="002D2223" w:rsidRDefault="00C40008" w:rsidP="00C40008">
      <w:pPr>
        <w:pStyle w:val="Bezodstpw"/>
        <w:tabs>
          <w:tab w:val="right" w:pos="8946"/>
        </w:tabs>
        <w:jc w:val="right"/>
        <w:rPr>
          <w:rFonts w:asciiTheme="minorHAnsi" w:hAnsiTheme="minorHAnsi" w:cs="Arial"/>
          <w:i/>
          <w:iCs/>
          <w:sz w:val="22"/>
          <w:szCs w:val="22"/>
        </w:rPr>
      </w:pPr>
      <w:r w:rsidRPr="002D2223">
        <w:rPr>
          <w:rFonts w:asciiTheme="minorHAnsi" w:hAnsiTheme="minorHAnsi" w:cs="Arial"/>
          <w:bCs/>
          <w:i/>
          <w:iCs/>
          <w:sz w:val="22"/>
          <w:szCs w:val="22"/>
        </w:rPr>
        <w:t xml:space="preserve">(wskazanie podmiotu np. </w:t>
      </w:r>
      <w:proofErr w:type="spellStart"/>
      <w:r w:rsidRPr="002D2223">
        <w:rPr>
          <w:rFonts w:asciiTheme="minorHAnsi" w:hAnsiTheme="minorHAnsi" w:cs="Arial"/>
          <w:bCs/>
          <w:i/>
          <w:iCs/>
          <w:sz w:val="22"/>
          <w:szCs w:val="22"/>
        </w:rPr>
        <w:t>jst</w:t>
      </w:r>
      <w:proofErr w:type="spellEnd"/>
      <w:r w:rsidRPr="002D2223">
        <w:rPr>
          <w:rFonts w:asciiTheme="minorHAnsi" w:hAnsiTheme="minorHAnsi" w:cs="Arial"/>
          <w:bCs/>
          <w:i/>
          <w:iCs/>
          <w:sz w:val="22"/>
          <w:szCs w:val="22"/>
        </w:rPr>
        <w:t xml:space="preserve"> , jednostki organizacyjnej itd. ) </w:t>
      </w:r>
    </w:p>
    <w:p w14:paraId="524063D7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0B42FDC9" w14:textId="77777777" w:rsidR="00C40008" w:rsidRPr="002D2223" w:rsidRDefault="00C40008" w:rsidP="00C40008">
      <w:pPr>
        <w:pStyle w:val="Bezodstpw"/>
        <w:tabs>
          <w:tab w:val="right" w:pos="8946"/>
        </w:tabs>
        <w:rPr>
          <w:rFonts w:asciiTheme="minorHAnsi" w:hAnsiTheme="minorHAnsi" w:cs="Arial"/>
          <w:b/>
          <w:bCs/>
          <w:sz w:val="22"/>
          <w:szCs w:val="22"/>
        </w:rPr>
      </w:pPr>
    </w:p>
    <w:p w14:paraId="240EB0DC" w14:textId="77777777" w:rsidR="00C40008" w:rsidRPr="002D2223" w:rsidRDefault="00C40008" w:rsidP="00C40008">
      <w:pPr>
        <w:pStyle w:val="Bezodstpw"/>
        <w:tabs>
          <w:tab w:val="right" w:pos="8946"/>
        </w:tabs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 xml:space="preserve"> Niniejszym zgłaszam naruszenie prawa w kontekście związanym z pracą. </w:t>
      </w:r>
    </w:p>
    <w:p w14:paraId="62A39B2C" w14:textId="77777777" w:rsidR="00C40008" w:rsidRPr="002D2223" w:rsidRDefault="00C40008" w:rsidP="00C40008">
      <w:pPr>
        <w:pStyle w:val="Bezodstpw"/>
        <w:tabs>
          <w:tab w:val="right" w:pos="8946"/>
        </w:tabs>
        <w:jc w:val="both"/>
        <w:rPr>
          <w:rFonts w:asciiTheme="minorHAnsi" w:hAnsiTheme="minorHAnsi" w:cs="Arial"/>
          <w:sz w:val="22"/>
          <w:szCs w:val="22"/>
        </w:rPr>
      </w:pPr>
    </w:p>
    <w:p w14:paraId="3984CA1D" w14:textId="77777777" w:rsidR="00C40008" w:rsidRPr="002D2223" w:rsidRDefault="00C40008" w:rsidP="00C40008">
      <w:pPr>
        <w:pStyle w:val="Bezodstpw"/>
        <w:tabs>
          <w:tab w:val="left" w:pos="4067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Osoba, której dotyczy zgłoszenie………………….….……………………………………………………………………………………</w:t>
      </w:r>
    </w:p>
    <w:p w14:paraId="364AA04A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i/>
          <w:sz w:val="22"/>
          <w:szCs w:val="22"/>
        </w:rPr>
      </w:pPr>
      <w:r w:rsidRPr="002D2223">
        <w:rPr>
          <w:rFonts w:asciiTheme="minorHAnsi" w:hAnsiTheme="minorHAnsi" w:cs="Arial"/>
          <w:i/>
          <w:sz w:val="22"/>
          <w:szCs w:val="22"/>
        </w:rPr>
        <w:t>(należy wskazać osobę która dopuściła się naruszenia prawa )</w:t>
      </w:r>
    </w:p>
    <w:p w14:paraId="67F403FB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Naruszenie polegało na .....................……………………………………………………………………………………………………</w:t>
      </w:r>
    </w:p>
    <w:p w14:paraId="1749B0DE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112F1B8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ECFD4BE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i/>
          <w:sz w:val="22"/>
          <w:szCs w:val="22"/>
        </w:rPr>
      </w:pPr>
      <w:r w:rsidRPr="002D2223">
        <w:rPr>
          <w:rFonts w:asciiTheme="minorHAnsi" w:hAnsiTheme="minorHAnsi" w:cs="Arial"/>
          <w:i/>
          <w:sz w:val="22"/>
          <w:szCs w:val="22"/>
        </w:rPr>
        <w:t>(</w:t>
      </w:r>
      <w:r w:rsidRPr="002D2223">
        <w:rPr>
          <w:rFonts w:asciiTheme="minorHAnsi" w:hAnsiTheme="minorHAnsi" w:cs="Arial"/>
          <w:i/>
          <w:iCs/>
          <w:sz w:val="22"/>
          <w:szCs w:val="22"/>
        </w:rPr>
        <w:t>należy wskazać jakie naruszenie/naruszenia są zgłaszane, opisać wszystkie okoliczności,  które miały miejsce</w:t>
      </w:r>
      <w:r w:rsidRPr="002D2223">
        <w:rPr>
          <w:rFonts w:asciiTheme="minorHAnsi" w:hAnsiTheme="minorHAnsi" w:cs="Arial"/>
          <w:i/>
          <w:sz w:val="22"/>
          <w:szCs w:val="22"/>
        </w:rPr>
        <w:t>).</w:t>
      </w:r>
    </w:p>
    <w:p w14:paraId="16216002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Naruszenie miało miejsce w ......................................................................................................................</w:t>
      </w:r>
    </w:p>
    <w:p w14:paraId="196CE9A5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rPr>
          <w:rFonts w:asciiTheme="minorHAnsi" w:hAnsiTheme="minorHAnsi" w:cs="Arial"/>
          <w:i/>
          <w:sz w:val="22"/>
          <w:szCs w:val="22"/>
        </w:rPr>
      </w:pPr>
      <w:r w:rsidRPr="002D2223">
        <w:rPr>
          <w:rFonts w:asciiTheme="minorHAnsi" w:hAnsiTheme="minorHAnsi" w:cs="Arial"/>
          <w:i/>
          <w:sz w:val="22"/>
          <w:szCs w:val="22"/>
        </w:rPr>
        <w:t>(</w:t>
      </w:r>
      <w:r w:rsidRPr="002D2223">
        <w:rPr>
          <w:rFonts w:asciiTheme="minorHAnsi" w:hAnsiTheme="minorHAnsi" w:cs="Arial"/>
          <w:i/>
          <w:iCs/>
          <w:sz w:val="22"/>
          <w:szCs w:val="22"/>
        </w:rPr>
        <w:t>należy podać miejsce</w:t>
      </w:r>
      <w:r w:rsidRPr="002D2223">
        <w:rPr>
          <w:rFonts w:asciiTheme="minorHAnsi" w:hAnsiTheme="minorHAnsi" w:cs="Arial"/>
          <w:i/>
          <w:sz w:val="22"/>
          <w:szCs w:val="22"/>
        </w:rPr>
        <w:t>)</w:t>
      </w:r>
    </w:p>
    <w:p w14:paraId="3F4B17ED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 xml:space="preserve">Naruszenie miało miejsce w dniu .............................................................................................................. </w:t>
      </w:r>
    </w:p>
    <w:p w14:paraId="3EE1B62B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i/>
          <w:sz w:val="22"/>
          <w:szCs w:val="22"/>
        </w:rPr>
      </w:pPr>
      <w:r w:rsidRPr="002D2223">
        <w:rPr>
          <w:rFonts w:asciiTheme="minorHAnsi" w:hAnsiTheme="minorHAnsi" w:cs="Arial"/>
          <w:i/>
          <w:sz w:val="22"/>
          <w:szCs w:val="22"/>
        </w:rPr>
        <w:t xml:space="preserve">(należy wskazać datę, ale </w:t>
      </w:r>
      <w:r w:rsidRPr="002D2223">
        <w:rPr>
          <w:rFonts w:asciiTheme="minorHAnsi" w:hAnsiTheme="minorHAnsi" w:cs="Arial"/>
          <w:i/>
          <w:iCs/>
          <w:sz w:val="22"/>
          <w:szCs w:val="22"/>
        </w:rPr>
        <w:t>nie dotyczy, jeżeli do naruszenia jeszcze nie doszło, lecz istnieje prawdopodobieństwo, że dojdzie</w:t>
      </w:r>
      <w:r w:rsidRPr="002D2223">
        <w:rPr>
          <w:rFonts w:asciiTheme="minorHAnsi" w:hAnsiTheme="minorHAnsi" w:cs="Arial"/>
          <w:i/>
          <w:sz w:val="22"/>
          <w:szCs w:val="22"/>
        </w:rPr>
        <w:t>).</w:t>
      </w:r>
    </w:p>
    <w:p w14:paraId="74165CA5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Wskazanie dowodów potwierdzających przedstawione zgłoszenia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D2223">
        <w:rPr>
          <w:rFonts w:asciiTheme="minorHAnsi" w:hAnsiTheme="minorHAnsi" w:cs="Arial"/>
          <w:i/>
          <w:sz w:val="22"/>
          <w:szCs w:val="22"/>
        </w:rPr>
        <w:t>(</w:t>
      </w:r>
      <w:r w:rsidRPr="002D2223">
        <w:rPr>
          <w:rFonts w:asciiTheme="minorHAnsi" w:hAnsiTheme="minorHAnsi" w:cs="Arial"/>
          <w:i/>
          <w:iCs/>
          <w:sz w:val="22"/>
          <w:szCs w:val="22"/>
        </w:rPr>
        <w:t>należy wypełnić, jeżeli zgłaszający dysponuje takimi dowodami</w:t>
      </w:r>
      <w:r w:rsidRPr="002D2223">
        <w:rPr>
          <w:rFonts w:asciiTheme="minorHAnsi" w:hAnsiTheme="minorHAnsi" w:cs="Arial"/>
          <w:i/>
          <w:sz w:val="22"/>
          <w:szCs w:val="22"/>
        </w:rPr>
        <w:t>)</w:t>
      </w:r>
    </w:p>
    <w:p w14:paraId="18ED1BA8" w14:textId="77777777" w:rsidR="00C40008" w:rsidRPr="00673A65" w:rsidRDefault="00C40008" w:rsidP="00C40008">
      <w:pPr>
        <w:pStyle w:val="Bezodstpw"/>
        <w:tabs>
          <w:tab w:val="right" w:pos="8946"/>
        </w:tabs>
        <w:spacing w:before="240"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.</w:t>
      </w:r>
    </w:p>
    <w:p w14:paraId="5B4ABD4B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i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lastRenderedPageBreak/>
        <w:t>Wskazanie świadków naruszenia (</w:t>
      </w:r>
      <w:r w:rsidRPr="002D2223">
        <w:rPr>
          <w:rFonts w:asciiTheme="minorHAnsi" w:hAnsiTheme="minorHAnsi" w:cs="Arial"/>
          <w:i/>
          <w:sz w:val="22"/>
          <w:szCs w:val="22"/>
        </w:rPr>
        <w:t>(</w:t>
      </w:r>
      <w:r w:rsidRPr="002D2223">
        <w:rPr>
          <w:rFonts w:asciiTheme="minorHAnsi" w:hAnsiTheme="minorHAnsi" w:cs="Arial"/>
          <w:i/>
          <w:iCs/>
          <w:sz w:val="22"/>
          <w:szCs w:val="22"/>
        </w:rPr>
        <w:t xml:space="preserve">należy wypełnić, jeżeli zgłaszający dysponuje informacjami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                  </w:t>
      </w:r>
      <w:r w:rsidRPr="002D2223">
        <w:rPr>
          <w:rFonts w:asciiTheme="minorHAnsi" w:hAnsiTheme="minorHAnsi" w:cs="Arial"/>
          <w:i/>
          <w:iCs/>
          <w:sz w:val="22"/>
          <w:szCs w:val="22"/>
        </w:rPr>
        <w:t>co do świadków</w:t>
      </w:r>
      <w:r w:rsidRPr="002D2223">
        <w:rPr>
          <w:rFonts w:asciiTheme="minorHAnsi" w:hAnsiTheme="minorHAnsi" w:cs="Arial"/>
          <w:i/>
          <w:sz w:val="22"/>
          <w:szCs w:val="22"/>
        </w:rPr>
        <w:t>).</w:t>
      </w:r>
    </w:p>
    <w:p w14:paraId="5D4CC81A" w14:textId="77777777" w:rsidR="00C40008" w:rsidRPr="002D2223" w:rsidRDefault="00C40008" w:rsidP="005B6243">
      <w:pPr>
        <w:pStyle w:val="Bezodstpw"/>
        <w:tabs>
          <w:tab w:val="right" w:pos="8946"/>
        </w:tabs>
        <w:spacing w:before="120" w:line="480" w:lineRule="auto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5A56FD3" w14:textId="77777777" w:rsidR="00C40008" w:rsidRPr="002D2223" w:rsidRDefault="00C40008" w:rsidP="005B6243">
      <w:pPr>
        <w:pStyle w:val="Bezodstpw"/>
        <w:tabs>
          <w:tab w:val="right" w:pos="8946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Czy zgłaszający zwraca się z prośbą aby zorganizować spotkanie z osobą, która u pracodawcy rozpatruje zgłoszenie i prowadzi postępowania wyjaśniające ?</w:t>
      </w:r>
    </w:p>
    <w:p w14:paraId="16BFDE73" w14:textId="77777777" w:rsidR="00C40008" w:rsidRPr="00673A65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TAK/NIE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673A65">
        <w:rPr>
          <w:rFonts w:asciiTheme="minorHAnsi" w:hAnsiTheme="minorHAnsi" w:cs="Arial"/>
          <w:i/>
          <w:iCs/>
          <w:sz w:val="22"/>
          <w:szCs w:val="22"/>
        </w:rPr>
        <w:t>(niepotrzebne skreślić)</w:t>
      </w:r>
    </w:p>
    <w:p w14:paraId="59C5B1B9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jc w:val="both"/>
        <w:rPr>
          <w:rFonts w:asciiTheme="minorHAnsi" w:hAnsiTheme="minorHAnsi" w:cs="Arial"/>
          <w:i/>
          <w:sz w:val="22"/>
          <w:szCs w:val="22"/>
        </w:rPr>
      </w:pPr>
      <w:r w:rsidRPr="002D2223">
        <w:rPr>
          <w:rFonts w:asciiTheme="minorHAnsi" w:hAnsiTheme="minorHAnsi" w:cs="Arial"/>
          <w:i/>
          <w:sz w:val="22"/>
          <w:szCs w:val="22"/>
        </w:rPr>
        <w:t xml:space="preserve">W przypadku wybrania odpowiedzi TAK, po wstępnej weryfikacji zgłoszenia, czy zgłoszenie dotyczy informacji o naruszeniu prawa, spotkanie będzie zorganizowane niezwłocznie, nie później </w:t>
      </w:r>
      <w:r>
        <w:rPr>
          <w:rFonts w:asciiTheme="minorHAnsi" w:hAnsiTheme="minorHAnsi" w:cs="Arial"/>
          <w:i/>
          <w:sz w:val="22"/>
          <w:szCs w:val="22"/>
        </w:rPr>
        <w:t xml:space="preserve">                           </w:t>
      </w:r>
      <w:r w:rsidRPr="002D2223">
        <w:rPr>
          <w:rFonts w:asciiTheme="minorHAnsi" w:hAnsiTheme="minorHAnsi" w:cs="Arial"/>
          <w:i/>
          <w:sz w:val="22"/>
          <w:szCs w:val="22"/>
        </w:rPr>
        <w:t>niż</w:t>
      </w:r>
      <w:r>
        <w:rPr>
          <w:rFonts w:asciiTheme="minorHAnsi" w:hAnsiTheme="minorHAnsi" w:cs="Arial"/>
          <w:i/>
          <w:sz w:val="22"/>
          <w:szCs w:val="22"/>
        </w:rPr>
        <w:t xml:space="preserve"> </w:t>
      </w:r>
      <w:r w:rsidRPr="002D2223">
        <w:rPr>
          <w:rFonts w:asciiTheme="minorHAnsi" w:hAnsiTheme="minorHAnsi" w:cs="Arial"/>
          <w:i/>
          <w:sz w:val="22"/>
          <w:szCs w:val="22"/>
        </w:rPr>
        <w:t>w terminie 7 dni od otrzymania zgłoszenia, pod warunkiem, że zgłaszający podał dane kontaktowe.</w:t>
      </w:r>
    </w:p>
    <w:p w14:paraId="103FFF25" w14:textId="77777777" w:rsidR="00C40008" w:rsidRPr="002D2223" w:rsidRDefault="00C40008" w:rsidP="00C40008">
      <w:pPr>
        <w:pStyle w:val="Bezodstpw"/>
        <w:tabs>
          <w:tab w:val="right" w:pos="8946"/>
        </w:tabs>
        <w:spacing w:before="240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 xml:space="preserve">Status osoby zgłaszającej naruszenie </w:t>
      </w:r>
      <w:r w:rsidRPr="002D2223">
        <w:rPr>
          <w:rFonts w:asciiTheme="minorHAnsi" w:hAnsiTheme="minorHAnsi" w:cs="Arial"/>
          <w:i/>
          <w:sz w:val="22"/>
          <w:szCs w:val="22"/>
        </w:rPr>
        <w:t>(należy pokreślić właściwe</w:t>
      </w:r>
      <w:r w:rsidRPr="002D2223">
        <w:rPr>
          <w:rFonts w:asciiTheme="minorHAnsi" w:hAnsiTheme="minorHAnsi" w:cs="Arial"/>
          <w:iCs/>
          <w:sz w:val="22"/>
          <w:szCs w:val="22"/>
        </w:rPr>
        <w:t>)</w:t>
      </w:r>
      <w:r w:rsidRPr="002D2223">
        <w:rPr>
          <w:rFonts w:asciiTheme="minorHAnsi" w:hAnsiTheme="minorHAnsi" w:cs="Arial"/>
          <w:sz w:val="22"/>
          <w:szCs w:val="22"/>
        </w:rPr>
        <w:t>:</w:t>
      </w:r>
    </w:p>
    <w:p w14:paraId="022BE85D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pracownik;</w:t>
      </w:r>
    </w:p>
    <w:p w14:paraId="697DFAEB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były pracownik;</w:t>
      </w:r>
    </w:p>
    <w:p w14:paraId="210FFFFD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osoba ubiegająca się o zatrudnieni;</w:t>
      </w:r>
    </w:p>
    <w:p w14:paraId="7DDC45A1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osoba świadcząca pracę na innej podstawie niż stosunek pracy, w tym na podstawie umowy cywilnoprawnej;</w:t>
      </w:r>
    </w:p>
    <w:p w14:paraId="06681E96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przedsiębiorca</w:t>
      </w:r>
      <w:r>
        <w:rPr>
          <w:rFonts w:asciiTheme="minorHAnsi" w:hAnsiTheme="minorHAnsi" w:cs="Arial"/>
          <w:sz w:val="22"/>
          <w:szCs w:val="22"/>
        </w:rPr>
        <w:t>;</w:t>
      </w:r>
    </w:p>
    <w:p w14:paraId="636A25F3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wykonawca</w:t>
      </w:r>
      <w:r>
        <w:rPr>
          <w:rFonts w:asciiTheme="minorHAnsi" w:hAnsiTheme="minorHAnsi" w:cs="Arial"/>
          <w:sz w:val="22"/>
          <w:szCs w:val="22"/>
        </w:rPr>
        <w:t>;</w:t>
      </w:r>
    </w:p>
    <w:p w14:paraId="7A3EC3B9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podwykonawca</w:t>
      </w:r>
      <w:r>
        <w:rPr>
          <w:rFonts w:asciiTheme="minorHAnsi" w:hAnsiTheme="minorHAnsi" w:cs="Arial"/>
          <w:sz w:val="22"/>
          <w:szCs w:val="22"/>
        </w:rPr>
        <w:t>;</w:t>
      </w:r>
    </w:p>
    <w:p w14:paraId="54E7985A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stażysta;</w:t>
      </w:r>
    </w:p>
    <w:p w14:paraId="53CC902F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wolontariusz;</w:t>
      </w:r>
    </w:p>
    <w:p w14:paraId="69C42C98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pracownik tymczasowy;</w:t>
      </w:r>
    </w:p>
    <w:p w14:paraId="25EFB509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praktykant;</w:t>
      </w:r>
    </w:p>
    <w:p w14:paraId="7800F0BC" w14:textId="77777777" w:rsidR="00C40008" w:rsidRPr="002D2223" w:rsidRDefault="00C40008" w:rsidP="005B6243">
      <w:pPr>
        <w:pStyle w:val="Bezodstpw"/>
        <w:numPr>
          <w:ilvl w:val="0"/>
          <w:numId w:val="1"/>
        </w:numPr>
        <w:tabs>
          <w:tab w:val="right" w:pos="8946"/>
        </w:tabs>
        <w:spacing w:before="120" w:line="276" w:lineRule="auto"/>
        <w:ind w:hanging="357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inny …………………………………………………………….</w:t>
      </w:r>
    </w:p>
    <w:p w14:paraId="57204DAA" w14:textId="77777777" w:rsidR="00C40008" w:rsidRPr="002D2223" w:rsidRDefault="00C40008" w:rsidP="00C40008">
      <w:pPr>
        <w:pStyle w:val="Bezodstpw"/>
        <w:tabs>
          <w:tab w:val="right" w:pos="0"/>
        </w:tabs>
        <w:rPr>
          <w:rFonts w:asciiTheme="minorHAnsi" w:hAnsiTheme="minorHAnsi" w:cs="Arial"/>
          <w:sz w:val="22"/>
          <w:szCs w:val="22"/>
        </w:rPr>
      </w:pPr>
    </w:p>
    <w:p w14:paraId="0D5045DB" w14:textId="77777777" w:rsidR="00C40008" w:rsidRPr="002D2223" w:rsidRDefault="00C40008" w:rsidP="00C40008">
      <w:pPr>
        <w:pStyle w:val="Bezodstpw"/>
        <w:tabs>
          <w:tab w:val="righ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 xml:space="preserve">Osoba zgłaszająca naruszenie może wyrazić zgodę na ujawnienie jej tożsamości.             </w:t>
      </w:r>
    </w:p>
    <w:p w14:paraId="5B94A6E4" w14:textId="77777777" w:rsidR="00C40008" w:rsidRPr="002D2223" w:rsidRDefault="00C40008" w:rsidP="00C40008">
      <w:pPr>
        <w:pStyle w:val="Bezodstpw"/>
        <w:tabs>
          <w:tab w:val="righ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W przypadku nie wyrażenia zgody, tożsamość osoby zgłaszającej jest chroniona i wszelkie jej dane zachowywane są w poufności. Dane mogą być ujawnione wyłącznie na zasadach wynikających z art. 8 ust. 2 i 3 ustawy o ochronie sygnalistów.</w:t>
      </w:r>
    </w:p>
    <w:p w14:paraId="70D36BD7" w14:textId="77777777" w:rsidR="00C40008" w:rsidRPr="002D2223" w:rsidRDefault="00C40008" w:rsidP="00C40008">
      <w:pPr>
        <w:pStyle w:val="Bezodstpw"/>
        <w:tabs>
          <w:tab w:val="right" w:pos="0"/>
        </w:tabs>
        <w:rPr>
          <w:rFonts w:asciiTheme="minorHAnsi" w:hAnsiTheme="minorHAnsi" w:cs="Arial"/>
          <w:sz w:val="22"/>
          <w:szCs w:val="22"/>
        </w:rPr>
      </w:pPr>
    </w:p>
    <w:p w14:paraId="30C8AF8D" w14:textId="77777777" w:rsidR="00C40008" w:rsidRPr="002D2223" w:rsidRDefault="00C40008" w:rsidP="00C40008">
      <w:pPr>
        <w:pStyle w:val="Bezodstpw"/>
        <w:tabs>
          <w:tab w:val="right" w:pos="0"/>
        </w:tabs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 xml:space="preserve">Wyrażam zgodę na ujawnienie mojej tożsamości. </w:t>
      </w:r>
    </w:p>
    <w:p w14:paraId="1E0374E3" w14:textId="77777777" w:rsidR="00C40008" w:rsidRPr="002D2223" w:rsidRDefault="00C40008" w:rsidP="00C40008">
      <w:pPr>
        <w:pStyle w:val="Bezodstpw"/>
        <w:tabs>
          <w:tab w:val="right" w:pos="0"/>
        </w:tabs>
        <w:rPr>
          <w:rFonts w:asciiTheme="minorHAnsi" w:hAnsiTheme="minorHAnsi" w:cs="Arial"/>
          <w:sz w:val="22"/>
          <w:szCs w:val="22"/>
        </w:rPr>
      </w:pPr>
    </w:p>
    <w:p w14:paraId="05A7F8F1" w14:textId="77777777" w:rsidR="00C40008" w:rsidRPr="002D2223" w:rsidRDefault="00C40008" w:rsidP="00C40008">
      <w:pPr>
        <w:pStyle w:val="Bezodstpw"/>
        <w:tabs>
          <w:tab w:val="right" w:pos="0"/>
        </w:tabs>
        <w:rPr>
          <w:rFonts w:asciiTheme="minorHAnsi" w:hAnsiTheme="minorHAnsi" w:cs="Arial"/>
          <w:i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TAK/NIE (</w:t>
      </w:r>
      <w:r w:rsidRPr="002D2223">
        <w:rPr>
          <w:rFonts w:asciiTheme="minorHAnsi" w:hAnsiTheme="minorHAnsi" w:cs="Arial"/>
          <w:i/>
          <w:sz w:val="22"/>
          <w:szCs w:val="22"/>
        </w:rPr>
        <w:t>niepotrzebne skreślić)</w:t>
      </w:r>
    </w:p>
    <w:p w14:paraId="36423DC9" w14:textId="77777777" w:rsidR="00C40008" w:rsidRPr="002D2223" w:rsidRDefault="00C40008" w:rsidP="00C40008">
      <w:pPr>
        <w:pStyle w:val="Bezodstpw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</w:p>
    <w:p w14:paraId="26490DC8" w14:textId="77777777" w:rsidR="00C40008" w:rsidRPr="002D2223" w:rsidRDefault="00C40008" w:rsidP="00C40008">
      <w:pPr>
        <w:pStyle w:val="Bezodstpw"/>
        <w:tabs>
          <w:tab w:val="left" w:pos="0"/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Oświadczam, iż dokonuję przedmiotowego zgłoszenia o wystąpieniu naruszenia prawa w dobrej wierze.</w:t>
      </w:r>
    </w:p>
    <w:p w14:paraId="5BA26940" w14:textId="77777777" w:rsidR="00C40008" w:rsidRPr="002D2223" w:rsidRDefault="00C40008" w:rsidP="00C40008">
      <w:pPr>
        <w:pStyle w:val="Bezodstpw"/>
        <w:tabs>
          <w:tab w:val="left" w:pos="0"/>
          <w:tab w:val="right" w:pos="8946"/>
        </w:tabs>
        <w:rPr>
          <w:rFonts w:asciiTheme="minorHAnsi" w:hAnsiTheme="minorHAnsi" w:cs="Arial"/>
          <w:sz w:val="22"/>
          <w:szCs w:val="22"/>
        </w:rPr>
      </w:pPr>
    </w:p>
    <w:p w14:paraId="7C7ECE8D" w14:textId="77777777" w:rsidR="00C40008" w:rsidRPr="002D2223" w:rsidRDefault="00C40008" w:rsidP="00C40008">
      <w:pPr>
        <w:pStyle w:val="Bezodstpw"/>
        <w:tabs>
          <w:tab w:val="right" w:pos="8946"/>
        </w:tabs>
        <w:jc w:val="right"/>
        <w:rPr>
          <w:rFonts w:asciiTheme="minorHAnsi" w:hAnsiTheme="minorHAnsi" w:cs="Arial"/>
          <w:sz w:val="22"/>
          <w:szCs w:val="22"/>
        </w:rPr>
      </w:pPr>
    </w:p>
    <w:p w14:paraId="27C7006B" w14:textId="77777777" w:rsidR="00C40008" w:rsidRPr="002D2223" w:rsidRDefault="00C40008" w:rsidP="00C40008">
      <w:pPr>
        <w:pStyle w:val="Bezodstpw"/>
        <w:tabs>
          <w:tab w:val="right" w:pos="8946"/>
        </w:tabs>
        <w:jc w:val="right"/>
        <w:rPr>
          <w:rFonts w:asciiTheme="minorHAnsi" w:hAnsiTheme="minorHAnsi" w:cs="Arial"/>
          <w:sz w:val="22"/>
          <w:szCs w:val="22"/>
        </w:rPr>
      </w:pPr>
      <w:r w:rsidRPr="002D2223">
        <w:rPr>
          <w:rFonts w:asciiTheme="minorHAnsi" w:hAnsiTheme="minorHAnsi" w:cs="Arial"/>
          <w:sz w:val="22"/>
          <w:szCs w:val="22"/>
        </w:rPr>
        <w:t>..................................................</w:t>
      </w:r>
    </w:p>
    <w:p w14:paraId="3008CEFB" w14:textId="3923130F" w:rsidR="004C0BC6" w:rsidRDefault="00C40008" w:rsidP="005B6243">
      <w:pPr>
        <w:pStyle w:val="Bezodstpw"/>
        <w:tabs>
          <w:tab w:val="right" w:pos="8946"/>
        </w:tabs>
        <w:spacing w:before="240"/>
        <w:jc w:val="right"/>
      </w:pPr>
      <w:r w:rsidRPr="002D2223">
        <w:rPr>
          <w:rFonts w:asciiTheme="minorHAnsi" w:hAnsiTheme="minorHAnsi" w:cs="Arial"/>
          <w:i/>
          <w:iCs/>
          <w:sz w:val="22"/>
          <w:szCs w:val="22"/>
        </w:rPr>
        <w:t>(data i podpis Zgłaszające</w:t>
      </w:r>
      <w:bookmarkEnd w:id="0"/>
      <w:r w:rsidR="005B6243">
        <w:rPr>
          <w:rFonts w:asciiTheme="minorHAnsi" w:hAnsiTheme="minorHAnsi" w:cs="Arial"/>
          <w:i/>
          <w:iCs/>
          <w:sz w:val="22"/>
          <w:szCs w:val="22"/>
        </w:rPr>
        <w:t>go</w:t>
      </w:r>
    </w:p>
    <w:sectPr w:rsidR="004C0BC6" w:rsidSect="005B62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8221D"/>
    <w:multiLevelType w:val="hybridMultilevel"/>
    <w:tmpl w:val="14EA9C9C"/>
    <w:lvl w:ilvl="0" w:tplc="8A84517E">
      <w:start w:val="1"/>
      <w:numFmt w:val="decimal"/>
      <w:lvlText w:val="%1)"/>
      <w:lvlJc w:val="left"/>
      <w:pPr>
        <w:ind w:left="862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08"/>
    <w:rsid w:val="00486DEC"/>
    <w:rsid w:val="004C0BC6"/>
    <w:rsid w:val="005B6243"/>
    <w:rsid w:val="00C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E188"/>
  <w15:chartTrackingRefBased/>
  <w15:docId w15:val="{1DC0ED73-5149-4A04-BFB8-8914EA45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008"/>
    <w:pPr>
      <w:ind w:left="720"/>
      <w:contextualSpacing/>
    </w:pPr>
  </w:style>
  <w:style w:type="paragraph" w:styleId="Bezodstpw">
    <w:name w:val="No Spacing"/>
    <w:uiPriority w:val="1"/>
    <w:qFormat/>
    <w:rsid w:val="00C40008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Falkowska</dc:creator>
  <cp:keywords/>
  <dc:description/>
  <cp:lastModifiedBy>Edyta Perges</cp:lastModifiedBy>
  <cp:revision>3</cp:revision>
  <dcterms:created xsi:type="dcterms:W3CDTF">2024-09-27T10:15:00Z</dcterms:created>
  <dcterms:modified xsi:type="dcterms:W3CDTF">2024-09-27T10:17:00Z</dcterms:modified>
</cp:coreProperties>
</file>